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143E" w14:textId="77777777" w:rsidR="00C2139F" w:rsidRDefault="001147E0">
      <w:pPr>
        <w:jc w:val="center"/>
      </w:pPr>
      <w:r>
        <w:t>國立高師大附中</w:t>
      </w:r>
      <w:r>
        <w:t xml:space="preserve"> </w:t>
      </w:r>
      <w:r>
        <w:t>參加教育部國民及學前教育署舉辦</w:t>
      </w:r>
    </w:p>
    <w:p w14:paraId="1E7F7541" w14:textId="1A2EDF0A" w:rsidR="00C2139F" w:rsidRDefault="001147E0">
      <w:pPr>
        <w:jc w:val="center"/>
      </w:pPr>
      <w:r>
        <w:t>全國高級中等學校小論文寫作比賽</w:t>
      </w:r>
      <w:r>
        <w:t xml:space="preserve"> 1150313</w:t>
      </w:r>
      <w:r>
        <w:t>梯次</w:t>
      </w:r>
      <w:r w:rsidR="00727FF8">
        <w:rPr>
          <w:rFonts w:hint="eastAsia"/>
        </w:rPr>
        <w:t>得獎</w:t>
      </w:r>
      <w:r>
        <w:rPr>
          <w:rFonts w:hint="eastAsia"/>
        </w:rPr>
        <w:t>名單</w:t>
      </w:r>
    </w:p>
    <w:p w14:paraId="5BD8A8A9" w14:textId="77777777" w:rsidR="001147E0" w:rsidRDefault="001147E0">
      <w:pPr>
        <w:jc w:val="center"/>
      </w:pPr>
    </w:p>
    <w:p w14:paraId="1AC1F337" w14:textId="77777777" w:rsidR="00C2139F" w:rsidRDefault="00C2139F"/>
    <w:tbl>
      <w:tblPr>
        <w:tblW w:w="4498" w:type="pct"/>
        <w:tblInd w:w="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609"/>
        <w:gridCol w:w="638"/>
        <w:gridCol w:w="637"/>
        <w:gridCol w:w="1715"/>
        <w:gridCol w:w="3230"/>
        <w:gridCol w:w="1715"/>
        <w:gridCol w:w="1071"/>
        <w:gridCol w:w="1071"/>
      </w:tblGrid>
      <w:tr w:rsidR="00D60875" w14:paraId="05D51464" w14:textId="77777777" w:rsidTr="00D60875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40" w:type="pct"/>
          </w:tcPr>
          <w:p w14:paraId="1D9C4C17" w14:textId="77777777" w:rsidR="00D60875" w:rsidRDefault="00D60875">
            <w:pPr>
              <w:jc w:val="center"/>
            </w:pPr>
            <w:r>
              <w:t>序號</w:t>
            </w:r>
          </w:p>
        </w:tc>
        <w:tc>
          <w:tcPr>
            <w:tcW w:w="641" w:type="pct"/>
          </w:tcPr>
          <w:p w14:paraId="101FD04C" w14:textId="77777777" w:rsidR="00D60875" w:rsidRDefault="00D60875">
            <w:pPr>
              <w:jc w:val="center"/>
            </w:pPr>
            <w:r>
              <w:t>科</w:t>
            </w:r>
            <w:r>
              <w:t>(</w:t>
            </w:r>
            <w:r>
              <w:t>學程</w:t>
            </w:r>
            <w:r>
              <w:t>)</w:t>
            </w:r>
            <w:r>
              <w:t>別</w:t>
            </w:r>
          </w:p>
        </w:tc>
        <w:tc>
          <w:tcPr>
            <w:tcW w:w="254" w:type="pct"/>
          </w:tcPr>
          <w:p w14:paraId="2F86A118" w14:textId="77777777" w:rsidR="00D60875" w:rsidRDefault="00D60875">
            <w:pPr>
              <w:jc w:val="center"/>
            </w:pPr>
            <w:r>
              <w:t>年級</w:t>
            </w:r>
          </w:p>
        </w:tc>
        <w:tc>
          <w:tcPr>
            <w:tcW w:w="254" w:type="pct"/>
          </w:tcPr>
          <w:p w14:paraId="5ADED302" w14:textId="77777777" w:rsidR="00D60875" w:rsidRDefault="00D60875">
            <w:pPr>
              <w:jc w:val="center"/>
            </w:pPr>
            <w:r>
              <w:t>班級</w:t>
            </w:r>
          </w:p>
        </w:tc>
        <w:tc>
          <w:tcPr>
            <w:tcW w:w="684" w:type="pct"/>
          </w:tcPr>
          <w:p w14:paraId="05F94425" w14:textId="77777777" w:rsidR="00D60875" w:rsidRDefault="00D60875">
            <w:pPr>
              <w:jc w:val="center"/>
            </w:pPr>
            <w:r>
              <w:t>學生姓名</w:t>
            </w:r>
          </w:p>
        </w:tc>
        <w:tc>
          <w:tcPr>
            <w:tcW w:w="1288" w:type="pct"/>
          </w:tcPr>
          <w:p w14:paraId="46B7E3DB" w14:textId="77777777" w:rsidR="00D60875" w:rsidRDefault="00D60875">
            <w:pPr>
              <w:jc w:val="center"/>
            </w:pPr>
            <w:r>
              <w:t>作品標題</w:t>
            </w:r>
          </w:p>
        </w:tc>
        <w:tc>
          <w:tcPr>
            <w:tcW w:w="684" w:type="pct"/>
          </w:tcPr>
          <w:p w14:paraId="17AD2D0A" w14:textId="77777777" w:rsidR="00D60875" w:rsidRDefault="00D60875">
            <w:pPr>
              <w:jc w:val="center"/>
            </w:pPr>
            <w:r>
              <w:t>指導老師</w:t>
            </w:r>
          </w:p>
        </w:tc>
        <w:tc>
          <w:tcPr>
            <w:tcW w:w="427" w:type="pct"/>
          </w:tcPr>
          <w:p w14:paraId="69A5A25C" w14:textId="77777777" w:rsidR="00D60875" w:rsidRDefault="00D60875">
            <w:pPr>
              <w:jc w:val="center"/>
            </w:pPr>
            <w:r>
              <w:t>等次</w:t>
            </w:r>
          </w:p>
        </w:tc>
        <w:tc>
          <w:tcPr>
            <w:tcW w:w="427" w:type="pct"/>
          </w:tcPr>
          <w:p w14:paraId="12529970" w14:textId="77777777" w:rsidR="00D60875" w:rsidRDefault="00D60875">
            <w:pPr>
              <w:jc w:val="center"/>
            </w:pPr>
            <w:r>
              <w:t>備註</w:t>
            </w:r>
          </w:p>
        </w:tc>
      </w:tr>
      <w:tr w:rsidR="00D60875" w14:paraId="701EB256" w14:textId="77777777" w:rsidTr="00D60875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40" w:type="pct"/>
          </w:tcPr>
          <w:p w14:paraId="5A7BE45E" w14:textId="77777777" w:rsidR="00D60875" w:rsidRDefault="00D60875">
            <w:pPr>
              <w:jc w:val="center"/>
            </w:pPr>
            <w:r>
              <w:t>1</w:t>
            </w:r>
          </w:p>
        </w:tc>
        <w:tc>
          <w:tcPr>
            <w:tcW w:w="641" w:type="pct"/>
          </w:tcPr>
          <w:p w14:paraId="5DF4D226" w14:textId="77777777" w:rsidR="00D60875" w:rsidRDefault="00D60875">
            <w:pPr>
              <w:jc w:val="center"/>
            </w:pPr>
            <w:r>
              <w:t>普通科</w:t>
            </w:r>
          </w:p>
        </w:tc>
        <w:tc>
          <w:tcPr>
            <w:tcW w:w="254" w:type="pct"/>
          </w:tcPr>
          <w:p w14:paraId="142EDA24" w14:textId="77777777" w:rsidR="00D60875" w:rsidRDefault="00D60875">
            <w:pPr>
              <w:jc w:val="center"/>
            </w:pPr>
            <w:r>
              <w:t>3</w:t>
            </w:r>
          </w:p>
        </w:tc>
        <w:tc>
          <w:tcPr>
            <w:tcW w:w="254" w:type="pct"/>
          </w:tcPr>
          <w:p w14:paraId="647364DA" w14:textId="77777777" w:rsidR="00D60875" w:rsidRDefault="00D60875">
            <w:pPr>
              <w:jc w:val="center"/>
            </w:pPr>
            <w:r>
              <w:t>智</w:t>
            </w:r>
          </w:p>
        </w:tc>
        <w:tc>
          <w:tcPr>
            <w:tcW w:w="684" w:type="pct"/>
          </w:tcPr>
          <w:p w14:paraId="7F58978B" w14:textId="1219F638" w:rsidR="00D60875" w:rsidRDefault="00D60875">
            <w:pPr>
              <w:jc w:val="center"/>
            </w:pPr>
            <w:r>
              <w:t>胡</w:t>
            </w:r>
            <w:r w:rsidR="00A6606A">
              <w:rPr>
                <w:rFonts w:asciiTheme="minorEastAsia" w:hAnsiTheme="minorEastAsia" w:hint="eastAsia"/>
              </w:rPr>
              <w:t>○</w:t>
            </w:r>
            <w:r>
              <w:t>益</w:t>
            </w:r>
          </w:p>
        </w:tc>
        <w:tc>
          <w:tcPr>
            <w:tcW w:w="1288" w:type="pct"/>
          </w:tcPr>
          <w:p w14:paraId="04BA9939" w14:textId="77777777" w:rsidR="00D60875" w:rsidRDefault="00D60875">
            <w:pPr>
              <w:jc w:val="center"/>
            </w:pPr>
            <w:r>
              <w:t>奈米材料於藥物中運用與限制</w:t>
            </w:r>
          </w:p>
        </w:tc>
        <w:tc>
          <w:tcPr>
            <w:tcW w:w="684" w:type="pct"/>
          </w:tcPr>
          <w:p w14:paraId="0594DE93" w14:textId="77777777" w:rsidR="00D60875" w:rsidRDefault="00D60875">
            <w:pPr>
              <w:jc w:val="center"/>
            </w:pPr>
            <w:r>
              <w:t>無</w:t>
            </w:r>
          </w:p>
        </w:tc>
        <w:tc>
          <w:tcPr>
            <w:tcW w:w="427" w:type="pct"/>
          </w:tcPr>
          <w:p w14:paraId="3B2B7017" w14:textId="77777777" w:rsidR="00D60875" w:rsidRDefault="00D60875">
            <w:pPr>
              <w:jc w:val="center"/>
            </w:pPr>
            <w:r>
              <w:t>甲等</w:t>
            </w:r>
          </w:p>
        </w:tc>
        <w:tc>
          <w:tcPr>
            <w:tcW w:w="427" w:type="pct"/>
          </w:tcPr>
          <w:p w14:paraId="0C77EF29" w14:textId="77777777" w:rsidR="00D60875" w:rsidRDefault="00D60875">
            <w:pPr>
              <w:jc w:val="center"/>
            </w:pPr>
          </w:p>
        </w:tc>
      </w:tr>
      <w:tr w:rsidR="00D60875" w14:paraId="03E639B8" w14:textId="77777777" w:rsidTr="00D60875">
        <w:tblPrEx>
          <w:tblCellMar>
            <w:top w:w="0" w:type="dxa"/>
            <w:bottom w:w="0" w:type="dxa"/>
          </w:tblCellMar>
        </w:tblPrEx>
        <w:tc>
          <w:tcPr>
            <w:tcW w:w="340" w:type="pct"/>
            <w:vMerge w:val="restart"/>
          </w:tcPr>
          <w:p w14:paraId="64AC8128" w14:textId="77777777" w:rsidR="00D60875" w:rsidRDefault="00D60875">
            <w:pPr>
              <w:jc w:val="center"/>
            </w:pPr>
            <w:r>
              <w:t>2</w:t>
            </w:r>
          </w:p>
        </w:tc>
        <w:tc>
          <w:tcPr>
            <w:tcW w:w="641" w:type="pct"/>
          </w:tcPr>
          <w:p w14:paraId="48E3B55F" w14:textId="77777777" w:rsidR="00D60875" w:rsidRDefault="00D60875">
            <w:pPr>
              <w:jc w:val="center"/>
            </w:pPr>
            <w:r>
              <w:t>普通科</w:t>
            </w:r>
          </w:p>
        </w:tc>
        <w:tc>
          <w:tcPr>
            <w:tcW w:w="254" w:type="pct"/>
          </w:tcPr>
          <w:p w14:paraId="62B1CF2F" w14:textId="77777777" w:rsidR="00D60875" w:rsidRDefault="00D60875">
            <w:pPr>
              <w:jc w:val="center"/>
            </w:pPr>
            <w:r>
              <w:t>3</w:t>
            </w:r>
          </w:p>
        </w:tc>
        <w:tc>
          <w:tcPr>
            <w:tcW w:w="254" w:type="pct"/>
          </w:tcPr>
          <w:p w14:paraId="5A661776" w14:textId="77777777" w:rsidR="00D60875" w:rsidRDefault="00D60875">
            <w:pPr>
              <w:jc w:val="center"/>
            </w:pPr>
            <w:r>
              <w:t>義</w:t>
            </w:r>
          </w:p>
        </w:tc>
        <w:tc>
          <w:tcPr>
            <w:tcW w:w="684" w:type="pct"/>
          </w:tcPr>
          <w:p w14:paraId="76EEA1F3" w14:textId="0DDEB868" w:rsidR="00D60875" w:rsidRDefault="00D60875">
            <w:pPr>
              <w:jc w:val="center"/>
            </w:pPr>
            <w:r>
              <w:t>葉</w:t>
            </w:r>
            <w:r w:rsidR="00A6606A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瑒</w:t>
            </w:r>
            <w:proofErr w:type="gramEnd"/>
          </w:p>
        </w:tc>
        <w:tc>
          <w:tcPr>
            <w:tcW w:w="1288" w:type="pct"/>
            <w:vMerge w:val="restart"/>
          </w:tcPr>
          <w:p w14:paraId="3BC7EE86" w14:textId="77777777" w:rsidR="00D60875" w:rsidRDefault="00D60875">
            <w:pPr>
              <w:jc w:val="center"/>
            </w:pPr>
            <w:r>
              <w:t>從生命事件到社會情緒能力：高中生意義建構歷程之探究</w:t>
            </w:r>
            <w:proofErr w:type="gramStart"/>
            <w:r>
              <w:t>——</w:t>
            </w:r>
            <w:proofErr w:type="gramEnd"/>
            <w:r>
              <w:t>對社會情緒學習的啟示</w:t>
            </w:r>
          </w:p>
        </w:tc>
        <w:tc>
          <w:tcPr>
            <w:tcW w:w="684" w:type="pct"/>
            <w:vMerge w:val="restart"/>
          </w:tcPr>
          <w:p w14:paraId="00165F47" w14:textId="171DB317" w:rsidR="00D60875" w:rsidRDefault="00D60875">
            <w:pPr>
              <w:jc w:val="center"/>
            </w:pPr>
            <w:proofErr w:type="gramStart"/>
            <w:r>
              <w:t>蔡</w:t>
            </w:r>
            <w:proofErr w:type="gramEnd"/>
            <w:r w:rsidR="001147E0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諺</w:t>
            </w:r>
            <w:proofErr w:type="gramEnd"/>
            <w:r>
              <w:br/>
            </w:r>
            <w:r>
              <w:t>李</w:t>
            </w:r>
            <w:r w:rsidR="001147E0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蓁</w:t>
            </w:r>
            <w:proofErr w:type="gramEnd"/>
          </w:p>
        </w:tc>
        <w:tc>
          <w:tcPr>
            <w:tcW w:w="427" w:type="pct"/>
            <w:vMerge w:val="restart"/>
          </w:tcPr>
          <w:p w14:paraId="7551DD0A" w14:textId="77777777" w:rsidR="00D60875" w:rsidRDefault="00D60875">
            <w:pPr>
              <w:jc w:val="center"/>
            </w:pPr>
            <w:r>
              <w:t>甲等</w:t>
            </w:r>
          </w:p>
        </w:tc>
        <w:tc>
          <w:tcPr>
            <w:tcW w:w="427" w:type="pct"/>
            <w:vMerge w:val="restart"/>
          </w:tcPr>
          <w:p w14:paraId="6099B5F4" w14:textId="77777777" w:rsidR="00D60875" w:rsidRDefault="00D60875">
            <w:pPr>
              <w:jc w:val="center"/>
            </w:pPr>
          </w:p>
        </w:tc>
      </w:tr>
      <w:tr w:rsidR="00D60875" w14:paraId="7140F5BE" w14:textId="77777777" w:rsidTr="00D60875">
        <w:tblPrEx>
          <w:tblCellMar>
            <w:top w:w="0" w:type="dxa"/>
            <w:bottom w:w="0" w:type="dxa"/>
          </w:tblCellMar>
        </w:tblPrEx>
        <w:tc>
          <w:tcPr>
            <w:tcW w:w="340" w:type="pct"/>
            <w:vMerge w:val="restart"/>
          </w:tcPr>
          <w:p w14:paraId="324106C9" w14:textId="77777777" w:rsidR="00D60875" w:rsidRDefault="00D60875">
            <w:pPr>
              <w:jc w:val="center"/>
            </w:pPr>
            <w:r>
              <w:t>2</w:t>
            </w:r>
          </w:p>
        </w:tc>
        <w:tc>
          <w:tcPr>
            <w:tcW w:w="641" w:type="pct"/>
          </w:tcPr>
          <w:p w14:paraId="03AE16AE" w14:textId="77777777" w:rsidR="00D60875" w:rsidRDefault="00D60875">
            <w:pPr>
              <w:jc w:val="center"/>
            </w:pPr>
            <w:r>
              <w:t>普通科</w:t>
            </w:r>
          </w:p>
        </w:tc>
        <w:tc>
          <w:tcPr>
            <w:tcW w:w="254" w:type="pct"/>
          </w:tcPr>
          <w:p w14:paraId="48A8B387" w14:textId="77777777" w:rsidR="00D60875" w:rsidRDefault="00D60875">
            <w:pPr>
              <w:jc w:val="center"/>
            </w:pPr>
            <w:r>
              <w:t>3</w:t>
            </w:r>
          </w:p>
        </w:tc>
        <w:tc>
          <w:tcPr>
            <w:tcW w:w="254" w:type="pct"/>
          </w:tcPr>
          <w:p w14:paraId="0AFC233B" w14:textId="77777777" w:rsidR="00D60875" w:rsidRDefault="00D60875">
            <w:pPr>
              <w:jc w:val="center"/>
            </w:pPr>
            <w:r>
              <w:t>義</w:t>
            </w:r>
          </w:p>
        </w:tc>
        <w:tc>
          <w:tcPr>
            <w:tcW w:w="684" w:type="pct"/>
          </w:tcPr>
          <w:p w14:paraId="595F0AE2" w14:textId="404E79A2" w:rsidR="00D60875" w:rsidRDefault="00D60875">
            <w:pPr>
              <w:jc w:val="center"/>
            </w:pPr>
            <w:r>
              <w:t>張</w:t>
            </w:r>
            <w:r w:rsidR="00A6606A">
              <w:rPr>
                <w:rFonts w:asciiTheme="minorEastAsia" w:hAnsiTheme="minorEastAsia" w:hint="eastAsia"/>
              </w:rPr>
              <w:t>○</w:t>
            </w:r>
            <w:r>
              <w:t>宗</w:t>
            </w:r>
          </w:p>
        </w:tc>
        <w:tc>
          <w:tcPr>
            <w:tcW w:w="1288" w:type="pct"/>
            <w:vMerge w:val="restart"/>
          </w:tcPr>
          <w:p w14:paraId="2E31725E" w14:textId="77777777" w:rsidR="00D60875" w:rsidRDefault="00D60875">
            <w:pPr>
              <w:jc w:val="center"/>
            </w:pPr>
            <w:r>
              <w:t>從生命事件到社會情緒能力：高中生意義建構歷程之探究</w:t>
            </w:r>
            <w:proofErr w:type="gramStart"/>
            <w:r>
              <w:t>——</w:t>
            </w:r>
            <w:proofErr w:type="gramEnd"/>
            <w:r>
              <w:t>對社會情緒學習的啟示</w:t>
            </w:r>
          </w:p>
        </w:tc>
        <w:tc>
          <w:tcPr>
            <w:tcW w:w="684" w:type="pct"/>
            <w:vMerge w:val="restart"/>
          </w:tcPr>
          <w:p w14:paraId="39FD5A10" w14:textId="190A573F" w:rsidR="00D60875" w:rsidRDefault="00D60875">
            <w:pPr>
              <w:jc w:val="center"/>
            </w:pPr>
            <w:proofErr w:type="gramStart"/>
            <w:r>
              <w:t>蔡</w:t>
            </w:r>
            <w:proofErr w:type="gramEnd"/>
            <w:r w:rsidR="001147E0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諺</w:t>
            </w:r>
            <w:proofErr w:type="gramEnd"/>
            <w:r>
              <w:br/>
            </w:r>
            <w:r>
              <w:t>李</w:t>
            </w:r>
            <w:r w:rsidR="001147E0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蓁</w:t>
            </w:r>
            <w:proofErr w:type="gramEnd"/>
          </w:p>
        </w:tc>
        <w:tc>
          <w:tcPr>
            <w:tcW w:w="427" w:type="pct"/>
            <w:vMerge w:val="restart"/>
          </w:tcPr>
          <w:p w14:paraId="4774F074" w14:textId="77777777" w:rsidR="00D60875" w:rsidRDefault="00D60875">
            <w:pPr>
              <w:jc w:val="center"/>
            </w:pPr>
            <w:r>
              <w:t>甲等</w:t>
            </w:r>
          </w:p>
        </w:tc>
        <w:tc>
          <w:tcPr>
            <w:tcW w:w="427" w:type="pct"/>
            <w:vMerge/>
          </w:tcPr>
          <w:p w14:paraId="6C396768" w14:textId="77777777" w:rsidR="00D60875" w:rsidRDefault="00D60875">
            <w:pPr>
              <w:jc w:val="center"/>
            </w:pPr>
          </w:p>
        </w:tc>
      </w:tr>
      <w:tr w:rsidR="00D60875" w14:paraId="01AB5D6D" w14:textId="77777777" w:rsidTr="00D60875">
        <w:tblPrEx>
          <w:tblCellMar>
            <w:top w:w="0" w:type="dxa"/>
            <w:bottom w:w="0" w:type="dxa"/>
          </w:tblCellMar>
        </w:tblPrEx>
        <w:tc>
          <w:tcPr>
            <w:tcW w:w="340" w:type="pct"/>
          </w:tcPr>
          <w:p w14:paraId="642068B1" w14:textId="77777777" w:rsidR="00D60875" w:rsidRDefault="00D60875">
            <w:pPr>
              <w:jc w:val="center"/>
            </w:pPr>
            <w:r>
              <w:t>2</w:t>
            </w:r>
          </w:p>
        </w:tc>
        <w:tc>
          <w:tcPr>
            <w:tcW w:w="641" w:type="pct"/>
          </w:tcPr>
          <w:p w14:paraId="4A5D3314" w14:textId="77777777" w:rsidR="00D60875" w:rsidRDefault="00D60875">
            <w:pPr>
              <w:jc w:val="center"/>
            </w:pPr>
            <w:r>
              <w:t>普通科</w:t>
            </w:r>
          </w:p>
        </w:tc>
        <w:tc>
          <w:tcPr>
            <w:tcW w:w="254" w:type="pct"/>
          </w:tcPr>
          <w:p w14:paraId="747D6BDE" w14:textId="77777777" w:rsidR="00D60875" w:rsidRDefault="00D60875">
            <w:pPr>
              <w:jc w:val="center"/>
            </w:pPr>
            <w:r>
              <w:t>3</w:t>
            </w:r>
          </w:p>
        </w:tc>
        <w:tc>
          <w:tcPr>
            <w:tcW w:w="254" w:type="pct"/>
          </w:tcPr>
          <w:p w14:paraId="0AA0092E" w14:textId="77777777" w:rsidR="00D60875" w:rsidRDefault="00D60875">
            <w:pPr>
              <w:jc w:val="center"/>
            </w:pPr>
            <w:r>
              <w:t>義</w:t>
            </w:r>
          </w:p>
        </w:tc>
        <w:tc>
          <w:tcPr>
            <w:tcW w:w="684" w:type="pct"/>
          </w:tcPr>
          <w:p w14:paraId="44252090" w14:textId="2D1F86F1" w:rsidR="00D60875" w:rsidRDefault="00D60875">
            <w:pPr>
              <w:jc w:val="center"/>
            </w:pPr>
            <w:r>
              <w:t>林</w:t>
            </w:r>
            <w:r w:rsidR="00A6606A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翰</w:t>
            </w:r>
            <w:proofErr w:type="gramEnd"/>
          </w:p>
        </w:tc>
        <w:tc>
          <w:tcPr>
            <w:tcW w:w="1288" w:type="pct"/>
          </w:tcPr>
          <w:p w14:paraId="5F5F1A83" w14:textId="77777777" w:rsidR="00D60875" w:rsidRDefault="00D60875">
            <w:pPr>
              <w:jc w:val="center"/>
            </w:pPr>
            <w:r>
              <w:t>從生命事件到社會情緒能力：高中生意義建構歷程之探究</w:t>
            </w:r>
            <w:proofErr w:type="gramStart"/>
            <w:r>
              <w:t>——</w:t>
            </w:r>
            <w:proofErr w:type="gramEnd"/>
            <w:r>
              <w:t>對社會情緒學習的啟示</w:t>
            </w:r>
          </w:p>
        </w:tc>
        <w:tc>
          <w:tcPr>
            <w:tcW w:w="684" w:type="pct"/>
          </w:tcPr>
          <w:p w14:paraId="5E890A80" w14:textId="3C291BB3" w:rsidR="00D60875" w:rsidRDefault="00D60875">
            <w:pPr>
              <w:jc w:val="center"/>
            </w:pPr>
            <w:proofErr w:type="gramStart"/>
            <w:r>
              <w:t>蔡</w:t>
            </w:r>
            <w:proofErr w:type="gramEnd"/>
            <w:r w:rsidR="001147E0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諺</w:t>
            </w:r>
            <w:proofErr w:type="gramEnd"/>
            <w:r>
              <w:br/>
            </w:r>
            <w:r>
              <w:t>李</w:t>
            </w:r>
            <w:r w:rsidR="001147E0">
              <w:rPr>
                <w:rFonts w:asciiTheme="minorEastAsia" w:hAnsiTheme="minorEastAsia" w:hint="eastAsia"/>
              </w:rPr>
              <w:t>○</w:t>
            </w:r>
            <w:proofErr w:type="gramStart"/>
            <w:r>
              <w:t>蓁</w:t>
            </w:r>
            <w:proofErr w:type="gramEnd"/>
          </w:p>
        </w:tc>
        <w:tc>
          <w:tcPr>
            <w:tcW w:w="427" w:type="pct"/>
          </w:tcPr>
          <w:p w14:paraId="4A64B474" w14:textId="77777777" w:rsidR="00D60875" w:rsidRDefault="00D60875">
            <w:pPr>
              <w:jc w:val="center"/>
            </w:pPr>
            <w:r>
              <w:t>甲等</w:t>
            </w:r>
          </w:p>
        </w:tc>
        <w:tc>
          <w:tcPr>
            <w:tcW w:w="427" w:type="pct"/>
            <w:vMerge/>
          </w:tcPr>
          <w:p w14:paraId="146BABD2" w14:textId="77777777" w:rsidR="00D60875" w:rsidRDefault="00D60875">
            <w:pPr>
              <w:jc w:val="center"/>
            </w:pPr>
          </w:p>
        </w:tc>
      </w:tr>
    </w:tbl>
    <w:p w14:paraId="2653966C" w14:textId="6D2CF2B5" w:rsidR="00C2139F" w:rsidRDefault="00C2139F" w:rsidP="00727FF8"/>
    <w:sectPr w:rsidR="00C2139F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9F"/>
    <w:rsid w:val="001147E0"/>
    <w:rsid w:val="00317F7F"/>
    <w:rsid w:val="00727FF8"/>
    <w:rsid w:val="00A6606A"/>
    <w:rsid w:val="00AA6B47"/>
    <w:rsid w:val="00C2139F"/>
    <w:rsid w:val="00D6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9986"/>
  <w15:docId w15:val="{3CA8403F-2C5E-411C-BAAC-750EEBA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2026-05-27T04:23:00Z</dcterms:created>
  <dcterms:modified xsi:type="dcterms:W3CDTF">2026-05-27T04:24:00Z</dcterms:modified>
</cp:coreProperties>
</file>